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47723" w14:textId="77777777" w:rsidR="000063D7" w:rsidRDefault="00AB22EA" w:rsidP="006105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08E6">
        <w:rPr>
          <w:rFonts w:ascii="Times New Roman" w:hAnsi="Times New Roman" w:cs="Times New Roman"/>
        </w:rPr>
        <w:t xml:space="preserve"> </w:t>
      </w:r>
      <w:r w:rsidR="000063D7">
        <w:rPr>
          <w:rFonts w:ascii="Times New Roman" w:hAnsi="Times New Roman" w:cs="Times New Roman"/>
          <w:sz w:val="24"/>
          <w:szCs w:val="24"/>
        </w:rPr>
        <w:t>На основу члана 39</w:t>
      </w:r>
      <w:r w:rsidR="006105F0">
        <w:rPr>
          <w:rFonts w:ascii="Times New Roman" w:hAnsi="Times New Roman" w:cs="Times New Roman"/>
          <w:sz w:val="24"/>
          <w:szCs w:val="24"/>
        </w:rPr>
        <w:t>. став 1. Одлуке о месним заједни</w:t>
      </w:r>
      <w:r w:rsidR="001C1B2F">
        <w:rPr>
          <w:rFonts w:ascii="Times New Roman" w:hAnsi="Times New Roman" w:cs="Times New Roman"/>
          <w:sz w:val="24"/>
          <w:szCs w:val="24"/>
        </w:rPr>
        <w:t>цама на територији општине Топола („Службени гласник СО Топола“ број 3</w:t>
      </w:r>
      <w:r w:rsidR="006105F0">
        <w:rPr>
          <w:rFonts w:ascii="Times New Roman" w:hAnsi="Times New Roman" w:cs="Times New Roman"/>
          <w:sz w:val="24"/>
          <w:szCs w:val="24"/>
        </w:rPr>
        <w:t>/2019</w:t>
      </w:r>
      <w:r w:rsidR="00A31AF3">
        <w:rPr>
          <w:rFonts w:ascii="Times New Roman" w:hAnsi="Times New Roman" w:cs="Times New Roman"/>
          <w:sz w:val="24"/>
          <w:szCs w:val="24"/>
        </w:rPr>
        <w:t xml:space="preserve"> и 16/2023</w:t>
      </w:r>
      <w:r w:rsidR="006105F0">
        <w:rPr>
          <w:rFonts w:ascii="Times New Roman" w:hAnsi="Times New Roman" w:cs="Times New Roman"/>
          <w:sz w:val="24"/>
          <w:szCs w:val="24"/>
        </w:rPr>
        <w:t xml:space="preserve">) </w:t>
      </w:r>
      <w:r w:rsidR="00027AA8">
        <w:rPr>
          <w:rFonts w:ascii="Times New Roman" w:hAnsi="Times New Roman" w:cs="Times New Roman"/>
          <w:sz w:val="24"/>
          <w:szCs w:val="24"/>
        </w:rPr>
        <w:t xml:space="preserve">и члана 20 </w:t>
      </w:r>
      <w:r w:rsidR="000063D7">
        <w:rPr>
          <w:rFonts w:ascii="Times New Roman" w:hAnsi="Times New Roman" w:cs="Times New Roman"/>
          <w:sz w:val="24"/>
          <w:szCs w:val="24"/>
        </w:rPr>
        <w:t>Упутства за спровођење избор</w:t>
      </w:r>
      <w:r w:rsidR="00283FF9">
        <w:rPr>
          <w:rFonts w:ascii="Times New Roman" w:hAnsi="Times New Roman" w:cs="Times New Roman"/>
          <w:sz w:val="24"/>
          <w:szCs w:val="24"/>
        </w:rPr>
        <w:t>a</w:t>
      </w:r>
      <w:r w:rsidR="000063D7" w:rsidRPr="000063D7">
        <w:rPr>
          <w:rFonts w:ascii="Times New Roman" w:hAnsi="Times New Roman" w:cs="Times New Roman"/>
          <w:sz w:val="24"/>
          <w:szCs w:val="24"/>
        </w:rPr>
        <w:t xml:space="preserve"> </w:t>
      </w:r>
      <w:r w:rsidR="000063D7">
        <w:rPr>
          <w:rFonts w:ascii="Times New Roman" w:hAnsi="Times New Roman" w:cs="Times New Roman"/>
          <w:sz w:val="24"/>
          <w:szCs w:val="24"/>
        </w:rPr>
        <w:t>за чланове Савета месних заједница („Службени гласник СО Топола“ број 1/2023</w:t>
      </w:r>
      <w:r w:rsidR="00D35D09">
        <w:rPr>
          <w:rFonts w:ascii="Times New Roman" w:hAnsi="Times New Roman" w:cs="Times New Roman"/>
          <w:sz w:val="24"/>
          <w:szCs w:val="24"/>
        </w:rPr>
        <w:t>, 3</w:t>
      </w:r>
      <w:r w:rsidR="000C6C85">
        <w:rPr>
          <w:rFonts w:ascii="Times New Roman" w:hAnsi="Times New Roman" w:cs="Times New Roman"/>
          <w:sz w:val="24"/>
          <w:szCs w:val="24"/>
        </w:rPr>
        <w:t>/2023</w:t>
      </w:r>
      <w:r w:rsidR="00E040EB">
        <w:rPr>
          <w:rFonts w:ascii="Times New Roman" w:hAnsi="Times New Roman" w:cs="Times New Roman"/>
          <w:sz w:val="24"/>
          <w:szCs w:val="24"/>
        </w:rPr>
        <w:t>,</w:t>
      </w:r>
      <w:r w:rsidR="00D35D09">
        <w:rPr>
          <w:rFonts w:ascii="Times New Roman" w:hAnsi="Times New Roman" w:cs="Times New Roman"/>
          <w:sz w:val="24"/>
          <w:szCs w:val="24"/>
        </w:rPr>
        <w:t xml:space="preserve"> 5/2023</w:t>
      </w:r>
      <w:r w:rsidR="00E040EB">
        <w:rPr>
          <w:rFonts w:ascii="Times New Roman" w:hAnsi="Times New Roman" w:cs="Times New Roman"/>
          <w:sz w:val="24"/>
          <w:szCs w:val="24"/>
        </w:rPr>
        <w:t>, 15/2023 и 20/2023</w:t>
      </w:r>
      <w:r w:rsidR="000063D7">
        <w:rPr>
          <w:rFonts w:ascii="Times New Roman" w:hAnsi="Times New Roman" w:cs="Times New Roman"/>
          <w:sz w:val="24"/>
          <w:szCs w:val="24"/>
        </w:rPr>
        <w:t>)</w:t>
      </w:r>
    </w:p>
    <w:p w14:paraId="7F147724" w14:textId="1180D42D" w:rsidR="006105F0" w:rsidRPr="000063D7" w:rsidRDefault="000063D7" w:rsidP="006105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6105F0">
        <w:rPr>
          <w:rFonts w:ascii="Times New Roman" w:hAnsi="Times New Roman" w:cs="Times New Roman"/>
          <w:sz w:val="24"/>
          <w:szCs w:val="24"/>
        </w:rPr>
        <w:t>омисија за спровођење избора за чланове Савета месних зајед</w:t>
      </w:r>
      <w:r>
        <w:rPr>
          <w:rFonts w:ascii="Times New Roman" w:hAnsi="Times New Roman" w:cs="Times New Roman"/>
          <w:sz w:val="24"/>
          <w:szCs w:val="24"/>
        </w:rPr>
        <w:t>ница, на седници</w:t>
      </w:r>
      <w:r w:rsidR="00B93DE6">
        <w:rPr>
          <w:rFonts w:ascii="Times New Roman" w:hAnsi="Times New Roman" w:cs="Times New Roman"/>
          <w:sz w:val="24"/>
          <w:szCs w:val="24"/>
        </w:rPr>
        <w:t xml:space="preserve"> одржаној д</w:t>
      </w:r>
      <w:r w:rsidR="00FC7DBA">
        <w:rPr>
          <w:rFonts w:ascii="Times New Roman" w:hAnsi="Times New Roman" w:cs="Times New Roman"/>
          <w:sz w:val="24"/>
          <w:szCs w:val="24"/>
        </w:rPr>
        <w:t>ана 26</w:t>
      </w:r>
      <w:r w:rsidR="00E040EB">
        <w:rPr>
          <w:rFonts w:ascii="Times New Roman" w:hAnsi="Times New Roman" w:cs="Times New Roman"/>
          <w:sz w:val="24"/>
          <w:szCs w:val="24"/>
        </w:rPr>
        <w:t>.0</w:t>
      </w:r>
      <w:r w:rsidR="004508A7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508A7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године, донела је </w:t>
      </w:r>
    </w:p>
    <w:p w14:paraId="7F147725" w14:textId="77777777" w:rsidR="006105F0" w:rsidRDefault="006105F0" w:rsidP="006105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147726" w14:textId="77777777" w:rsidR="006105F0" w:rsidRDefault="006105F0" w:rsidP="006105F0">
      <w:pPr>
        <w:rPr>
          <w:sz w:val="24"/>
          <w:szCs w:val="24"/>
        </w:rPr>
      </w:pPr>
    </w:p>
    <w:p w14:paraId="7F147727" w14:textId="77777777" w:rsidR="006105F0" w:rsidRDefault="006105F0" w:rsidP="006105F0">
      <w:pPr>
        <w:rPr>
          <w:sz w:val="24"/>
          <w:szCs w:val="24"/>
        </w:rPr>
      </w:pPr>
    </w:p>
    <w:p w14:paraId="7F147728" w14:textId="77777777" w:rsidR="006105F0" w:rsidRDefault="006105F0" w:rsidP="0061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 Е  Ш  Е  Њ  Е</w:t>
      </w:r>
    </w:p>
    <w:p w14:paraId="7F147729" w14:textId="77777777" w:rsidR="006105F0" w:rsidRDefault="006105F0" w:rsidP="00610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14772A" w14:textId="77777777" w:rsidR="006105F0" w:rsidRDefault="006105F0" w:rsidP="006105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14772B" w14:textId="33B42541" w:rsidR="008479C3" w:rsidRPr="00953D8E" w:rsidRDefault="006105F0" w:rsidP="008B05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05EB">
        <w:rPr>
          <w:rFonts w:ascii="Times New Roman" w:hAnsi="Times New Roman" w:cs="Times New Roman"/>
          <w:sz w:val="24"/>
          <w:szCs w:val="24"/>
        </w:rPr>
        <w:t>За кандидата за члана</w:t>
      </w:r>
      <w:r w:rsidR="0006113B">
        <w:rPr>
          <w:rFonts w:ascii="Times New Roman" w:hAnsi="Times New Roman" w:cs="Times New Roman"/>
          <w:sz w:val="24"/>
          <w:szCs w:val="24"/>
        </w:rPr>
        <w:t xml:space="preserve"> С</w:t>
      </w:r>
      <w:r w:rsidR="008029BF">
        <w:rPr>
          <w:rFonts w:ascii="Times New Roman" w:hAnsi="Times New Roman" w:cs="Times New Roman"/>
          <w:sz w:val="24"/>
          <w:szCs w:val="24"/>
        </w:rPr>
        <w:t>авета</w:t>
      </w:r>
      <w:r w:rsidR="00FD3346">
        <w:rPr>
          <w:rFonts w:ascii="Times New Roman" w:hAnsi="Times New Roman" w:cs="Times New Roman"/>
          <w:sz w:val="24"/>
          <w:szCs w:val="24"/>
        </w:rPr>
        <w:t xml:space="preserve"> месне заједнице </w:t>
      </w:r>
      <w:r w:rsidR="003D004C">
        <w:rPr>
          <w:rFonts w:ascii="Times New Roman" w:hAnsi="Times New Roman" w:cs="Times New Roman"/>
          <w:sz w:val="24"/>
          <w:szCs w:val="24"/>
          <w:lang w:val="sr-Cyrl-RS"/>
        </w:rPr>
        <w:t>Доња Трнава - Центар</w:t>
      </w:r>
      <w:r w:rsidR="00847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ПРОГЛАШАВА СЕ</w:t>
      </w:r>
      <w:r w:rsidR="00AF61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9C3">
        <w:rPr>
          <w:rFonts w:ascii="Times New Roman" w:hAnsi="Times New Roman" w:cs="Times New Roman"/>
          <w:sz w:val="24"/>
          <w:szCs w:val="24"/>
        </w:rPr>
        <w:t>под р</w:t>
      </w:r>
      <w:r w:rsidR="00512AB7">
        <w:rPr>
          <w:rFonts w:ascii="Times New Roman" w:hAnsi="Times New Roman" w:cs="Times New Roman"/>
          <w:sz w:val="24"/>
          <w:szCs w:val="24"/>
        </w:rPr>
        <w:t xml:space="preserve">едним бројем </w:t>
      </w:r>
      <w:r w:rsidR="003848AC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AA0A80">
        <w:rPr>
          <w:rFonts w:ascii="Times New Roman" w:hAnsi="Times New Roman" w:cs="Times New Roman"/>
          <w:sz w:val="24"/>
          <w:szCs w:val="24"/>
          <w:lang w:val="sr-Cyrl-RS"/>
        </w:rPr>
        <w:t>Владан Борисављевић</w:t>
      </w:r>
      <w:r w:rsidR="00512AB7">
        <w:rPr>
          <w:rFonts w:ascii="Times New Roman" w:hAnsi="Times New Roman" w:cs="Times New Roman"/>
          <w:sz w:val="24"/>
          <w:szCs w:val="24"/>
        </w:rPr>
        <w:t xml:space="preserve">, рођен </w:t>
      </w:r>
      <w:r w:rsidR="00AA0A80">
        <w:rPr>
          <w:rFonts w:ascii="Times New Roman" w:hAnsi="Times New Roman" w:cs="Times New Roman"/>
          <w:sz w:val="24"/>
          <w:szCs w:val="24"/>
          <w:lang w:val="sr-Cyrl-RS"/>
        </w:rPr>
        <w:t>26.01.</w:t>
      </w:r>
      <w:r w:rsidR="0026729C">
        <w:rPr>
          <w:rFonts w:ascii="Times New Roman" w:hAnsi="Times New Roman" w:cs="Times New Roman"/>
          <w:sz w:val="24"/>
          <w:szCs w:val="24"/>
          <w:lang w:val="sr-Cyrl-RS"/>
        </w:rPr>
        <w:t>1975</w:t>
      </w:r>
      <w:r w:rsidR="008479C3">
        <w:rPr>
          <w:rFonts w:ascii="Times New Roman" w:hAnsi="Times New Roman" w:cs="Times New Roman"/>
          <w:sz w:val="24"/>
          <w:szCs w:val="24"/>
        </w:rPr>
        <w:t>. годи</w:t>
      </w:r>
      <w:r w:rsidR="00004FDC">
        <w:rPr>
          <w:rFonts w:ascii="Times New Roman" w:hAnsi="Times New Roman" w:cs="Times New Roman"/>
          <w:sz w:val="24"/>
          <w:szCs w:val="24"/>
        </w:rPr>
        <w:t>не, п</w:t>
      </w:r>
      <w:r w:rsidR="00D30B0A">
        <w:rPr>
          <w:rFonts w:ascii="Times New Roman" w:hAnsi="Times New Roman" w:cs="Times New Roman"/>
          <w:sz w:val="24"/>
          <w:szCs w:val="24"/>
        </w:rPr>
        <w:t>о занимању п</w:t>
      </w:r>
      <w:r w:rsidR="0093062D">
        <w:rPr>
          <w:rFonts w:ascii="Times New Roman" w:hAnsi="Times New Roman" w:cs="Times New Roman"/>
          <w:sz w:val="24"/>
          <w:szCs w:val="24"/>
          <w:lang w:val="sr-Cyrl-RS"/>
        </w:rPr>
        <w:t>ољопривредник</w:t>
      </w:r>
      <w:r w:rsidR="008479C3">
        <w:rPr>
          <w:rFonts w:ascii="Times New Roman" w:hAnsi="Times New Roman" w:cs="Times New Roman"/>
          <w:sz w:val="24"/>
          <w:szCs w:val="24"/>
        </w:rPr>
        <w:t>.</w:t>
      </w:r>
    </w:p>
    <w:p w14:paraId="7F14772C" w14:textId="77777777" w:rsidR="006105F0" w:rsidRDefault="006105F0" w:rsidP="006105F0">
      <w:pPr>
        <w:rPr>
          <w:sz w:val="24"/>
          <w:szCs w:val="24"/>
        </w:rPr>
      </w:pPr>
    </w:p>
    <w:p w14:paraId="7F14772D" w14:textId="228885A6" w:rsidR="006105F0" w:rsidRDefault="006105F0" w:rsidP="0061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ж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њ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14:paraId="7F14772E" w14:textId="77777777" w:rsidR="006105F0" w:rsidRDefault="006105F0" w:rsidP="006105F0">
      <w:pPr>
        <w:rPr>
          <w:rFonts w:ascii="Times New Roman" w:hAnsi="Times New Roman" w:cs="Times New Roman"/>
          <w:b/>
          <w:sz w:val="24"/>
          <w:szCs w:val="24"/>
        </w:rPr>
      </w:pPr>
    </w:p>
    <w:p w14:paraId="7F14772F" w14:textId="2E8A89B6" w:rsidR="006105F0" w:rsidRDefault="00283FF9" w:rsidP="00610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</w:t>
      </w:r>
      <w:r w:rsidR="006105F0">
        <w:rPr>
          <w:rFonts w:ascii="Times New Roman" w:hAnsi="Times New Roman" w:cs="Times New Roman"/>
          <w:sz w:val="24"/>
          <w:szCs w:val="24"/>
        </w:rPr>
        <w:t>омисија за спровођење избора за чланове Савета месних зајед</w:t>
      </w:r>
      <w:r w:rsidR="00B93DE6">
        <w:rPr>
          <w:rFonts w:ascii="Times New Roman" w:hAnsi="Times New Roman" w:cs="Times New Roman"/>
          <w:sz w:val="24"/>
          <w:szCs w:val="24"/>
        </w:rPr>
        <w:t>ница на територији општине Топола</w:t>
      </w:r>
      <w:r w:rsidR="006105F0">
        <w:rPr>
          <w:rFonts w:ascii="Times New Roman" w:hAnsi="Times New Roman" w:cs="Times New Roman"/>
          <w:sz w:val="24"/>
          <w:szCs w:val="24"/>
        </w:rPr>
        <w:t xml:space="preserve"> је утврдила да је </w:t>
      </w:r>
      <w:r w:rsidR="00952293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подносилац предлога</w:t>
      </w:r>
      <w:r w:rsidR="006105F0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, у складу са законом поднео благовремен и уредан пре</w:t>
      </w:r>
      <w:r w:rsidR="0006113B">
        <w:rPr>
          <w:rFonts w:ascii="Times New Roman" w:hAnsi="Times New Roman" w:cs="Times New Roman"/>
          <w:color w:val="000000" w:themeColor="text1"/>
          <w:sz w:val="24"/>
          <w:szCs w:val="24"/>
        </w:rPr>
        <w:t>длог кандидата за члана Савета м</w:t>
      </w:r>
      <w:r w:rsidR="006105F0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есне заједнице</w:t>
      </w:r>
      <w:r w:rsidR="00FD3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795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Доња Трнава - Центар</w:t>
      </w:r>
      <w:r w:rsidR="006105F0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изборим</w:t>
      </w:r>
      <w:r w:rsidR="00B93DE6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а р</w:t>
      </w:r>
      <w:r w:rsidR="00D1550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93DE6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списаним за </w:t>
      </w:r>
      <w:r w:rsidR="008B05E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E401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7.04.2025</w:t>
      </w:r>
      <w:r w:rsidR="006105F0">
        <w:rPr>
          <w:rFonts w:ascii="Times New Roman" w:hAnsi="Times New Roman" w:cs="Times New Roman"/>
          <w:sz w:val="24"/>
          <w:szCs w:val="24"/>
        </w:rPr>
        <w:t>. године.</w:t>
      </w:r>
    </w:p>
    <w:p w14:paraId="7F147730" w14:textId="77777777" w:rsidR="006105F0" w:rsidRDefault="006105F0" w:rsidP="00610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Утврђено је да је уз предлог кандидатa приложена сва прописана документација и да је правно ваљана.</w:t>
      </w:r>
    </w:p>
    <w:p w14:paraId="7F147731" w14:textId="7E7D3B27" w:rsidR="006105F0" w:rsidRPr="0006113B" w:rsidRDefault="006105F0" w:rsidP="0006113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 предлог кан</w:t>
      </w:r>
      <w:r w:rsidR="00B93DE6">
        <w:rPr>
          <w:rFonts w:ascii="Times New Roman" w:hAnsi="Times New Roman" w:cs="Times New Roman"/>
          <w:sz w:val="24"/>
          <w:szCs w:val="24"/>
        </w:rPr>
        <w:t>дидат</w:t>
      </w:r>
      <w:r w:rsidR="00283FF9">
        <w:rPr>
          <w:rFonts w:ascii="Times New Roman" w:hAnsi="Times New Roman" w:cs="Times New Roman"/>
          <w:sz w:val="24"/>
          <w:szCs w:val="24"/>
        </w:rPr>
        <w:t>a</w:t>
      </w:r>
      <w:r w:rsidR="00B93DE6">
        <w:rPr>
          <w:rFonts w:ascii="Times New Roman" w:hAnsi="Times New Roman" w:cs="Times New Roman"/>
          <w:sz w:val="24"/>
          <w:szCs w:val="24"/>
        </w:rPr>
        <w:t xml:space="preserve"> је, у складу са чланом 22</w:t>
      </w:r>
      <w:r>
        <w:rPr>
          <w:rFonts w:ascii="Times New Roman" w:hAnsi="Times New Roman" w:cs="Times New Roman"/>
          <w:sz w:val="24"/>
          <w:szCs w:val="24"/>
        </w:rPr>
        <w:t xml:space="preserve"> став 1. Одлуке о месним заједни</w:t>
      </w:r>
      <w:r w:rsidR="00B93DE6">
        <w:rPr>
          <w:rFonts w:ascii="Times New Roman" w:hAnsi="Times New Roman" w:cs="Times New Roman"/>
          <w:sz w:val="24"/>
          <w:szCs w:val="24"/>
        </w:rPr>
        <w:t>цама на територији општине Топола</w:t>
      </w:r>
      <w:r>
        <w:rPr>
          <w:rFonts w:ascii="Times New Roman" w:hAnsi="Times New Roman" w:cs="Times New Roman"/>
          <w:sz w:val="24"/>
          <w:szCs w:val="24"/>
        </w:rPr>
        <w:t xml:space="preserve"> („С</w:t>
      </w:r>
      <w:r w:rsidR="00B93DE6">
        <w:rPr>
          <w:rFonts w:ascii="Times New Roman" w:hAnsi="Times New Roman" w:cs="Times New Roman"/>
          <w:sz w:val="24"/>
          <w:szCs w:val="24"/>
        </w:rPr>
        <w:t>лужбени гласник</w:t>
      </w:r>
      <w:r w:rsidR="00952293">
        <w:rPr>
          <w:rFonts w:ascii="Times New Roman" w:hAnsi="Times New Roman" w:cs="Times New Roman"/>
          <w:sz w:val="24"/>
          <w:szCs w:val="24"/>
        </w:rPr>
        <w:t xml:space="preserve"> СО Топола“ број 3/2019</w:t>
      </w:r>
      <w:r w:rsidR="00A31AF3" w:rsidRPr="00A31AF3">
        <w:rPr>
          <w:rFonts w:ascii="Times New Roman" w:hAnsi="Times New Roman" w:cs="Times New Roman"/>
          <w:sz w:val="24"/>
          <w:szCs w:val="24"/>
        </w:rPr>
        <w:t xml:space="preserve"> </w:t>
      </w:r>
      <w:r w:rsidR="00A31AF3">
        <w:rPr>
          <w:rFonts w:ascii="Times New Roman" w:hAnsi="Times New Roman" w:cs="Times New Roman"/>
          <w:sz w:val="24"/>
          <w:szCs w:val="24"/>
        </w:rPr>
        <w:t>и 16/2023</w:t>
      </w:r>
      <w:r w:rsidR="00952293">
        <w:rPr>
          <w:rFonts w:ascii="Times New Roman" w:hAnsi="Times New Roman" w:cs="Times New Roman"/>
          <w:sz w:val="24"/>
          <w:szCs w:val="24"/>
        </w:rPr>
        <w:t xml:space="preserve">) </w:t>
      </w:r>
      <w:r w:rsidR="0006113B">
        <w:rPr>
          <w:rFonts w:ascii="Times New Roman" w:hAnsi="Times New Roman" w:cs="Times New Roman"/>
          <w:sz w:val="24"/>
          <w:szCs w:val="24"/>
        </w:rPr>
        <w:t>и члана 17</w:t>
      </w:r>
      <w:r w:rsidR="000063D7">
        <w:rPr>
          <w:rFonts w:ascii="Times New Roman" w:hAnsi="Times New Roman" w:cs="Times New Roman"/>
          <w:sz w:val="24"/>
          <w:szCs w:val="24"/>
        </w:rPr>
        <w:t xml:space="preserve"> Упутства за спровођење избор</w:t>
      </w:r>
      <w:r w:rsidR="00F712AF">
        <w:rPr>
          <w:rFonts w:ascii="Times New Roman" w:hAnsi="Times New Roman" w:cs="Times New Roman"/>
          <w:sz w:val="24"/>
          <w:szCs w:val="24"/>
        </w:rPr>
        <w:t>а</w:t>
      </w:r>
      <w:r w:rsidR="000063D7" w:rsidRPr="000063D7">
        <w:rPr>
          <w:rFonts w:ascii="Times New Roman" w:hAnsi="Times New Roman" w:cs="Times New Roman"/>
          <w:sz w:val="24"/>
          <w:szCs w:val="24"/>
        </w:rPr>
        <w:t xml:space="preserve"> </w:t>
      </w:r>
      <w:r w:rsidR="000063D7">
        <w:rPr>
          <w:rFonts w:ascii="Times New Roman" w:hAnsi="Times New Roman" w:cs="Times New Roman"/>
          <w:sz w:val="24"/>
          <w:szCs w:val="24"/>
        </w:rPr>
        <w:t>за чланове Савета месних заједница („Службени гласник СО Топола“ број 1/2023</w:t>
      </w:r>
      <w:r w:rsidR="00D35D09">
        <w:rPr>
          <w:rFonts w:ascii="Times New Roman" w:hAnsi="Times New Roman" w:cs="Times New Roman"/>
          <w:sz w:val="24"/>
          <w:szCs w:val="24"/>
        </w:rPr>
        <w:t>, 3</w:t>
      </w:r>
      <w:r w:rsidR="000C6C85">
        <w:rPr>
          <w:rFonts w:ascii="Times New Roman" w:hAnsi="Times New Roman" w:cs="Times New Roman"/>
          <w:sz w:val="24"/>
          <w:szCs w:val="24"/>
        </w:rPr>
        <w:t>/2023</w:t>
      </w:r>
      <w:r w:rsidR="003B20AF">
        <w:rPr>
          <w:rFonts w:ascii="Times New Roman" w:hAnsi="Times New Roman" w:cs="Times New Roman"/>
          <w:sz w:val="24"/>
          <w:szCs w:val="24"/>
        </w:rPr>
        <w:t>,</w:t>
      </w:r>
      <w:r w:rsidR="00D35D09">
        <w:rPr>
          <w:rFonts w:ascii="Times New Roman" w:hAnsi="Times New Roman" w:cs="Times New Roman"/>
          <w:sz w:val="24"/>
          <w:szCs w:val="24"/>
        </w:rPr>
        <w:t xml:space="preserve"> 5/2023</w:t>
      </w:r>
      <w:r w:rsidR="003B20AF">
        <w:rPr>
          <w:rFonts w:ascii="Times New Roman" w:hAnsi="Times New Roman" w:cs="Times New Roman"/>
          <w:sz w:val="24"/>
          <w:szCs w:val="24"/>
        </w:rPr>
        <w:t>,15/2023 и 20/2023</w:t>
      </w:r>
      <w:r w:rsidR="000063D7">
        <w:rPr>
          <w:rFonts w:ascii="Times New Roman" w:hAnsi="Times New Roman" w:cs="Times New Roman"/>
          <w:sz w:val="24"/>
          <w:szCs w:val="24"/>
        </w:rPr>
        <w:t>)</w:t>
      </w:r>
      <w:r w:rsidR="0006113B">
        <w:rPr>
          <w:rFonts w:ascii="Times New Roman" w:hAnsi="Times New Roman" w:cs="Times New Roman"/>
          <w:sz w:val="24"/>
          <w:szCs w:val="24"/>
        </w:rPr>
        <w:t xml:space="preserve">, </w:t>
      </w:r>
      <w:r w:rsidR="00952293">
        <w:rPr>
          <w:rFonts w:ascii="Times New Roman" w:hAnsi="Times New Roman" w:cs="Times New Roman"/>
          <w:sz w:val="24"/>
          <w:szCs w:val="24"/>
        </w:rPr>
        <w:t>поднет списак</w:t>
      </w:r>
      <w:r w:rsidR="00B93DE6">
        <w:rPr>
          <w:rFonts w:ascii="Times New Roman" w:hAnsi="Times New Roman" w:cs="Times New Roman"/>
          <w:sz w:val="24"/>
          <w:szCs w:val="24"/>
        </w:rPr>
        <w:t xml:space="preserve"> </w:t>
      </w:r>
      <w:r w:rsidR="008B05EB">
        <w:rPr>
          <w:rFonts w:ascii="Times New Roman" w:hAnsi="Times New Roman" w:cs="Times New Roman"/>
          <w:sz w:val="24"/>
          <w:szCs w:val="24"/>
        </w:rPr>
        <w:t xml:space="preserve">са </w:t>
      </w:r>
      <w:r w:rsidR="00B93DE6">
        <w:rPr>
          <w:rFonts w:ascii="Times New Roman" w:hAnsi="Times New Roman" w:cs="Times New Roman"/>
          <w:sz w:val="24"/>
          <w:szCs w:val="24"/>
        </w:rPr>
        <w:t xml:space="preserve">укупно </w:t>
      </w:r>
      <w:r w:rsidR="00B6410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5</w:t>
      </w:r>
      <w:r w:rsidRPr="00645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правно </w:t>
      </w:r>
      <w:r w:rsidR="00FE317B">
        <w:rPr>
          <w:rFonts w:ascii="Times New Roman" w:hAnsi="Times New Roman" w:cs="Times New Roman"/>
          <w:color w:val="000000" w:themeColor="text1"/>
          <w:sz w:val="24"/>
          <w:szCs w:val="24"/>
        </w:rPr>
        <w:t>ваљаних</w:t>
      </w:r>
      <w:r w:rsidRPr="00645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08DD" w:rsidRPr="00645BFC">
        <w:rPr>
          <w:rFonts w:ascii="Times New Roman" w:hAnsi="Times New Roman" w:cs="Times New Roman"/>
          <w:color w:val="000000" w:themeColor="text1"/>
          <w:sz w:val="24"/>
          <w:szCs w:val="24"/>
        </w:rPr>
        <w:t>потписа</w:t>
      </w:r>
      <w:r w:rsidR="00283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бирача да подржавају предложеног</w:t>
      </w:r>
      <w:r w:rsidRPr="00645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кандидата.</w:t>
      </w:r>
    </w:p>
    <w:p w14:paraId="7F147732" w14:textId="77777777" w:rsidR="006105F0" w:rsidRDefault="006105F0" w:rsidP="00610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3FF9">
        <w:rPr>
          <w:rFonts w:ascii="Times New Roman" w:hAnsi="Times New Roman" w:cs="Times New Roman"/>
          <w:sz w:val="24"/>
          <w:szCs w:val="24"/>
        </w:rPr>
        <w:t>У складу са наведеним, К</w:t>
      </w:r>
      <w:r>
        <w:rPr>
          <w:rFonts w:ascii="Times New Roman" w:hAnsi="Times New Roman" w:cs="Times New Roman"/>
          <w:sz w:val="24"/>
          <w:szCs w:val="24"/>
        </w:rPr>
        <w:t>омисија за спровођење избора за чланове Савета месних зајед</w:t>
      </w:r>
      <w:r w:rsidR="00C844AA">
        <w:rPr>
          <w:rFonts w:ascii="Times New Roman" w:hAnsi="Times New Roman" w:cs="Times New Roman"/>
          <w:sz w:val="24"/>
          <w:szCs w:val="24"/>
        </w:rPr>
        <w:t>ница на територији општине Топола</w:t>
      </w:r>
      <w:r>
        <w:rPr>
          <w:rFonts w:ascii="Times New Roman" w:hAnsi="Times New Roman" w:cs="Times New Roman"/>
          <w:sz w:val="24"/>
          <w:szCs w:val="24"/>
        </w:rPr>
        <w:t xml:space="preserve"> одлучила је као у диспозитиву овог решења.</w:t>
      </w:r>
    </w:p>
    <w:p w14:paraId="7F147733" w14:textId="77777777" w:rsidR="00283FF9" w:rsidRDefault="006105F0" w:rsidP="00283F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3FF9">
        <w:rPr>
          <w:rFonts w:ascii="Times New Roman" w:hAnsi="Times New Roman" w:cs="Times New Roman"/>
          <w:b/>
          <w:sz w:val="24"/>
          <w:szCs w:val="24"/>
          <w:u w:val="single"/>
        </w:rPr>
        <w:t>Упутство о правном средству</w:t>
      </w:r>
      <w:r w:rsidR="00283FF9">
        <w:rPr>
          <w:rFonts w:ascii="Times New Roman" w:hAnsi="Times New Roman" w:cs="Times New Roman"/>
          <w:sz w:val="24"/>
          <w:szCs w:val="24"/>
        </w:rPr>
        <w:t>: против овог решења може се поднети приговор Комисији за спровођење избора за чланове Савета месних заједница на територ</w:t>
      </w:r>
      <w:r w:rsidR="00B078BC">
        <w:rPr>
          <w:rFonts w:ascii="Times New Roman" w:hAnsi="Times New Roman" w:cs="Times New Roman"/>
          <w:sz w:val="24"/>
          <w:szCs w:val="24"/>
        </w:rPr>
        <w:t>ији општине Топола у року од 24</w:t>
      </w:r>
      <w:r w:rsidR="00283FF9">
        <w:rPr>
          <w:rFonts w:ascii="Times New Roman" w:hAnsi="Times New Roman" w:cs="Times New Roman"/>
          <w:sz w:val="24"/>
          <w:szCs w:val="24"/>
        </w:rPr>
        <w:t xml:space="preserve"> часа од  часа доношења Решења.</w:t>
      </w:r>
    </w:p>
    <w:p w14:paraId="7F147734" w14:textId="77777777" w:rsidR="006105F0" w:rsidRDefault="006105F0" w:rsidP="006105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147735" w14:textId="77777777" w:rsidR="00E808DD" w:rsidRDefault="00E808DD" w:rsidP="006105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147736" w14:textId="77777777" w:rsidR="00E808DD" w:rsidRDefault="00E808DD" w:rsidP="006105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147737" w14:textId="77777777" w:rsidR="00E808DD" w:rsidRDefault="00E808DD" w:rsidP="006105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147738" w14:textId="77777777" w:rsidR="00E808DD" w:rsidRPr="00E808DD" w:rsidRDefault="00E808DD" w:rsidP="006105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8DD">
        <w:rPr>
          <w:rFonts w:ascii="Times New Roman" w:hAnsi="Times New Roman" w:cs="Times New Roman"/>
          <w:b/>
          <w:sz w:val="24"/>
          <w:szCs w:val="24"/>
        </w:rPr>
        <w:t xml:space="preserve">РЕПУБЛИКА СРБИЈА </w:t>
      </w:r>
    </w:p>
    <w:p w14:paraId="7F147739" w14:textId="77777777" w:rsidR="0006113B" w:rsidRDefault="00E808DD" w:rsidP="000611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8DD">
        <w:rPr>
          <w:rFonts w:ascii="Times New Roman" w:hAnsi="Times New Roman" w:cs="Times New Roman"/>
          <w:b/>
          <w:sz w:val="24"/>
          <w:szCs w:val="24"/>
        </w:rPr>
        <w:t>ОПШТИНА ТОПОЛА</w:t>
      </w:r>
    </w:p>
    <w:p w14:paraId="7F14773A" w14:textId="77777777" w:rsidR="00E808DD" w:rsidRDefault="006105F0" w:rsidP="000611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8DD">
        <w:rPr>
          <w:rFonts w:ascii="Times New Roman" w:hAnsi="Times New Roman" w:cs="Times New Roman"/>
          <w:b/>
          <w:sz w:val="24"/>
          <w:szCs w:val="24"/>
        </w:rPr>
        <w:t>КОМИСИЈА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 СПРОВОЂЕЊЕ ИЗБОРА</w:t>
      </w:r>
    </w:p>
    <w:p w14:paraId="7F14773B" w14:textId="77777777" w:rsidR="006105F0" w:rsidRDefault="006105F0" w:rsidP="00C844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ЧЛАНОВЕ САВЕТА МЕСНИХ ЗАЈЕД</w:t>
      </w:r>
      <w:r w:rsidR="00C844AA">
        <w:rPr>
          <w:rFonts w:ascii="Times New Roman" w:hAnsi="Times New Roman" w:cs="Times New Roman"/>
          <w:b/>
          <w:sz w:val="24"/>
          <w:szCs w:val="24"/>
        </w:rPr>
        <w:t xml:space="preserve">НИЦА </w:t>
      </w:r>
    </w:p>
    <w:p w14:paraId="7F14773C" w14:textId="5D62666B" w:rsidR="006105F0" w:rsidRPr="00FB37E8" w:rsidRDefault="006105F0" w:rsidP="006105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</w:t>
      </w:r>
      <w:r w:rsidRPr="00F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D3346">
        <w:rPr>
          <w:rFonts w:ascii="Times New Roman" w:hAnsi="Times New Roman" w:cs="Times New Roman"/>
          <w:color w:val="000000" w:themeColor="text1"/>
          <w:sz w:val="24"/>
          <w:szCs w:val="24"/>
        </w:rPr>
        <w:t>020-</w:t>
      </w:r>
      <w:r w:rsidR="00642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141</w:t>
      </w:r>
      <w:r w:rsidR="00FB37E8" w:rsidRPr="00FB37E8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CA139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5</w:t>
      </w:r>
      <w:r w:rsidR="00E808DD">
        <w:rPr>
          <w:rFonts w:ascii="Times New Roman" w:hAnsi="Times New Roman" w:cs="Times New Roman"/>
          <w:color w:val="000000" w:themeColor="text1"/>
          <w:sz w:val="24"/>
          <w:szCs w:val="24"/>
        </w:rPr>
        <w:t>-05</w:t>
      </w:r>
      <w:r w:rsidRPr="00FB37E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B37E8" w:rsidRPr="00FB37E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</w:p>
    <w:p w14:paraId="7F14773D" w14:textId="10CA58E5" w:rsidR="006105F0" w:rsidRDefault="00FC7DBA" w:rsidP="00610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Дана: 26</w:t>
      </w:r>
      <w:r w:rsidR="003B20AF">
        <w:rPr>
          <w:rFonts w:ascii="Times New Roman" w:hAnsi="Times New Roman" w:cs="Times New Roman"/>
          <w:sz w:val="24"/>
          <w:szCs w:val="24"/>
        </w:rPr>
        <w:t>.0</w:t>
      </w:r>
      <w:r w:rsidR="002673D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C844AA">
        <w:rPr>
          <w:rFonts w:ascii="Times New Roman" w:hAnsi="Times New Roman" w:cs="Times New Roman"/>
          <w:sz w:val="24"/>
          <w:szCs w:val="24"/>
        </w:rPr>
        <w:t>.202</w:t>
      </w:r>
      <w:r w:rsidR="002673D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6105F0">
        <w:rPr>
          <w:rFonts w:ascii="Times New Roman" w:hAnsi="Times New Roman" w:cs="Times New Roman"/>
          <w:sz w:val="24"/>
          <w:szCs w:val="24"/>
        </w:rPr>
        <w:t>. године</w:t>
      </w:r>
    </w:p>
    <w:p w14:paraId="7F14773E" w14:textId="77777777" w:rsidR="006105F0" w:rsidRDefault="00C844AA" w:rsidP="00610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Топола</w:t>
      </w:r>
    </w:p>
    <w:p w14:paraId="7F14773F" w14:textId="77777777" w:rsidR="006105F0" w:rsidRDefault="006105F0" w:rsidP="00610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147740" w14:textId="77777777" w:rsidR="006105F0" w:rsidRPr="0006113B" w:rsidRDefault="0006113B" w:rsidP="006105F0">
      <w:pPr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ПРЕДСЕДНИК КОМИСИЈЕ</w:t>
      </w:r>
    </w:p>
    <w:p w14:paraId="7F147741" w14:textId="77777777" w:rsidR="00AB22EA" w:rsidRPr="003B20AF" w:rsidRDefault="00C844AA" w:rsidP="003B20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06113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Софија Радојковић</w:t>
      </w:r>
    </w:p>
    <w:sectPr w:rsidR="00AB22EA" w:rsidRPr="003B20AF" w:rsidSect="0080097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A0EFA"/>
    <w:multiLevelType w:val="hybridMultilevel"/>
    <w:tmpl w:val="C6F89C2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803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81A"/>
    <w:rsid w:val="00004FDC"/>
    <w:rsid w:val="000063D7"/>
    <w:rsid w:val="00027AA8"/>
    <w:rsid w:val="00052481"/>
    <w:rsid w:val="0006113B"/>
    <w:rsid w:val="00086815"/>
    <w:rsid w:val="000C6C85"/>
    <w:rsid w:val="00136759"/>
    <w:rsid w:val="00144EB9"/>
    <w:rsid w:val="001559FE"/>
    <w:rsid w:val="00163688"/>
    <w:rsid w:val="00177CCC"/>
    <w:rsid w:val="001C1B2F"/>
    <w:rsid w:val="001F04E1"/>
    <w:rsid w:val="00206FE2"/>
    <w:rsid w:val="002174F8"/>
    <w:rsid w:val="0025327E"/>
    <w:rsid w:val="0026729C"/>
    <w:rsid w:val="002673D2"/>
    <w:rsid w:val="00283FF9"/>
    <w:rsid w:val="00292883"/>
    <w:rsid w:val="003013CA"/>
    <w:rsid w:val="0034410F"/>
    <w:rsid w:val="00375846"/>
    <w:rsid w:val="003848AC"/>
    <w:rsid w:val="00394733"/>
    <w:rsid w:val="003B20AF"/>
    <w:rsid w:val="003B4865"/>
    <w:rsid w:val="003D004C"/>
    <w:rsid w:val="003E7E8B"/>
    <w:rsid w:val="004508A7"/>
    <w:rsid w:val="004A5C7F"/>
    <w:rsid w:val="004C795C"/>
    <w:rsid w:val="004F48C8"/>
    <w:rsid w:val="00512AB7"/>
    <w:rsid w:val="00513BE6"/>
    <w:rsid w:val="00516953"/>
    <w:rsid w:val="005534E1"/>
    <w:rsid w:val="005574F3"/>
    <w:rsid w:val="005B281A"/>
    <w:rsid w:val="006105F0"/>
    <w:rsid w:val="00642130"/>
    <w:rsid w:val="00645BFC"/>
    <w:rsid w:val="00683383"/>
    <w:rsid w:val="00704CC8"/>
    <w:rsid w:val="00707D07"/>
    <w:rsid w:val="00787903"/>
    <w:rsid w:val="007A3192"/>
    <w:rsid w:val="007D5D00"/>
    <w:rsid w:val="007E11B5"/>
    <w:rsid w:val="0080097B"/>
    <w:rsid w:val="008029BF"/>
    <w:rsid w:val="00842862"/>
    <w:rsid w:val="008479C3"/>
    <w:rsid w:val="00854150"/>
    <w:rsid w:val="008B05EB"/>
    <w:rsid w:val="008E58FA"/>
    <w:rsid w:val="00911F7F"/>
    <w:rsid w:val="0093062D"/>
    <w:rsid w:val="00952190"/>
    <w:rsid w:val="00952293"/>
    <w:rsid w:val="0095267E"/>
    <w:rsid w:val="00953D8E"/>
    <w:rsid w:val="00992820"/>
    <w:rsid w:val="009C3364"/>
    <w:rsid w:val="009D02E9"/>
    <w:rsid w:val="00A31AF3"/>
    <w:rsid w:val="00A37216"/>
    <w:rsid w:val="00A53EEA"/>
    <w:rsid w:val="00A54996"/>
    <w:rsid w:val="00A66004"/>
    <w:rsid w:val="00A6620E"/>
    <w:rsid w:val="00A85F42"/>
    <w:rsid w:val="00AA0A80"/>
    <w:rsid w:val="00AB22EA"/>
    <w:rsid w:val="00AE7667"/>
    <w:rsid w:val="00AF61BF"/>
    <w:rsid w:val="00B078BC"/>
    <w:rsid w:val="00B261C0"/>
    <w:rsid w:val="00B64108"/>
    <w:rsid w:val="00B651AC"/>
    <w:rsid w:val="00B723A6"/>
    <w:rsid w:val="00B93DE6"/>
    <w:rsid w:val="00BD0C9D"/>
    <w:rsid w:val="00BE4015"/>
    <w:rsid w:val="00BE6E0B"/>
    <w:rsid w:val="00C20811"/>
    <w:rsid w:val="00C553C9"/>
    <w:rsid w:val="00C575C2"/>
    <w:rsid w:val="00C844AA"/>
    <w:rsid w:val="00CA1399"/>
    <w:rsid w:val="00CA6594"/>
    <w:rsid w:val="00CA67AD"/>
    <w:rsid w:val="00CF35B6"/>
    <w:rsid w:val="00D1550E"/>
    <w:rsid w:val="00D30B0A"/>
    <w:rsid w:val="00D35D09"/>
    <w:rsid w:val="00D9620D"/>
    <w:rsid w:val="00DC5B70"/>
    <w:rsid w:val="00DF0C75"/>
    <w:rsid w:val="00E040EB"/>
    <w:rsid w:val="00E44968"/>
    <w:rsid w:val="00E57C90"/>
    <w:rsid w:val="00E808DD"/>
    <w:rsid w:val="00E908E6"/>
    <w:rsid w:val="00EA1A76"/>
    <w:rsid w:val="00F6446D"/>
    <w:rsid w:val="00F712AF"/>
    <w:rsid w:val="00FB37E8"/>
    <w:rsid w:val="00FC7DBA"/>
    <w:rsid w:val="00FD3346"/>
    <w:rsid w:val="00FE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7723"/>
  <w15:docId w15:val="{0C9ED310-FBDB-4300-ACC9-1CEE8125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5F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81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93F4D-04AC-4DBF-8FC9-E083423F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Djordje Gligorijevic</cp:lastModifiedBy>
  <cp:revision>78</cp:revision>
  <cp:lastPrinted>2023-05-30T06:45:00Z</cp:lastPrinted>
  <dcterms:created xsi:type="dcterms:W3CDTF">2023-02-01T07:00:00Z</dcterms:created>
  <dcterms:modified xsi:type="dcterms:W3CDTF">2025-03-31T06:35:00Z</dcterms:modified>
</cp:coreProperties>
</file>